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B673" w14:textId="5182A554" w:rsidR="006C7036" w:rsidRDefault="006C7036" w:rsidP="006C7036">
      <w:pPr>
        <w:tabs>
          <w:tab w:val="center" w:pos="1833"/>
        </w:tabs>
        <w:rPr>
          <w:color w:val="ED7D31" w:themeColor="accent2"/>
          <w:sz w:val="40"/>
          <w:szCs w:val="40"/>
        </w:rPr>
      </w:pPr>
      <w:r>
        <w:rPr>
          <w:noProof/>
          <w:color w:val="ED7D31" w:themeColor="accent2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11C9F816" wp14:editId="492E22DA">
            <wp:simplePos x="0" y="0"/>
            <wp:positionH relativeFrom="margin">
              <wp:posOffset>4662805</wp:posOffset>
            </wp:positionH>
            <wp:positionV relativeFrom="paragraph">
              <wp:posOffset>4445</wp:posOffset>
            </wp:positionV>
            <wp:extent cx="869950" cy="923925"/>
            <wp:effectExtent l="0" t="0" r="6350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ED7D31" w:themeColor="accent2"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CEF9731" wp14:editId="6D395E73">
            <wp:simplePos x="0" y="0"/>
            <wp:positionH relativeFrom="column">
              <wp:posOffset>2003425</wp:posOffset>
            </wp:positionH>
            <wp:positionV relativeFrom="paragraph">
              <wp:posOffset>6985</wp:posOffset>
            </wp:positionV>
            <wp:extent cx="844550" cy="966470"/>
            <wp:effectExtent l="0" t="0" r="0" b="5080"/>
            <wp:wrapTight wrapText="bothSides">
              <wp:wrapPolygon edited="0">
                <wp:start x="0" y="0"/>
                <wp:lineTo x="0" y="21288"/>
                <wp:lineTo x="20950" y="21288"/>
                <wp:lineTo x="20950" y="0"/>
                <wp:lineTo x="0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ED7D31" w:themeColor="accent2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0C3F215D" wp14:editId="42EB9071">
            <wp:simplePos x="0" y="0"/>
            <wp:positionH relativeFrom="column">
              <wp:posOffset>-365125</wp:posOffset>
            </wp:positionH>
            <wp:positionV relativeFrom="paragraph">
              <wp:posOffset>-5715</wp:posOffset>
            </wp:positionV>
            <wp:extent cx="723900" cy="973455"/>
            <wp:effectExtent l="0" t="0" r="0" b="0"/>
            <wp:wrapNone/>
            <wp:docPr id="2" name="Image 2" descr="LogoCafGiro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ogoCafGiron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ED7D31" w:themeColor="accent2"/>
          <w:sz w:val="40"/>
          <w:szCs w:val="40"/>
        </w:rPr>
        <w:tab/>
      </w:r>
      <w:r w:rsidRPr="00AF6FDB">
        <w:rPr>
          <w:noProof/>
          <w:sz w:val="32"/>
          <w:szCs w:val="32"/>
        </w:rPr>
        <w:drawing>
          <wp:inline distT="0" distB="0" distL="0" distR="0" wp14:anchorId="29BEBF90" wp14:editId="37E66072">
            <wp:extent cx="990600" cy="10287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8077F" w14:textId="4EB29EAA" w:rsidR="006C7036" w:rsidRDefault="006C7036" w:rsidP="00F45883">
      <w:pPr>
        <w:rPr>
          <w:color w:val="ED7D31" w:themeColor="accent2"/>
          <w:sz w:val="40"/>
          <w:szCs w:val="40"/>
        </w:rPr>
      </w:pPr>
    </w:p>
    <w:p w14:paraId="540292FB" w14:textId="70EC8FC1" w:rsidR="00CB3B76" w:rsidRDefault="00CE72F7" w:rsidP="00CE72F7">
      <w:pPr>
        <w:jc w:val="center"/>
        <w:rPr>
          <w:color w:val="ED7D31" w:themeColor="accent2"/>
          <w:sz w:val="40"/>
          <w:szCs w:val="40"/>
        </w:rPr>
      </w:pPr>
      <w:r w:rsidRPr="00CE72F7">
        <w:rPr>
          <w:color w:val="ED7D31" w:themeColor="accent2"/>
          <w:sz w:val="40"/>
          <w:szCs w:val="40"/>
        </w:rPr>
        <w:t>Demande de labellisation AVIP</w:t>
      </w:r>
    </w:p>
    <w:p w14:paraId="0DEAD63B" w14:textId="6A1D04D9" w:rsidR="00CE72F7" w:rsidRPr="00CE72F7" w:rsidRDefault="00CE72F7" w:rsidP="00CE72F7">
      <w:pPr>
        <w:jc w:val="center"/>
        <w:rPr>
          <w:color w:val="ED7D31" w:themeColor="accent2"/>
          <w:sz w:val="40"/>
          <w:szCs w:val="40"/>
        </w:rPr>
      </w:pPr>
    </w:p>
    <w:p w14:paraId="134483BE" w14:textId="50EB79DF" w:rsidR="000E3D5D" w:rsidRPr="00B8662F" w:rsidRDefault="00CE72F7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1</w:t>
      </w:r>
      <w:r w:rsidR="00D41359"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-</w:t>
      </w: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Nom de l'EAJE</w:t>
      </w:r>
      <w:r w:rsidR="00717615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 :</w:t>
      </w:r>
    </w:p>
    <w:p w14:paraId="1B7DB1C9" w14:textId="0CEFCE31" w:rsidR="00CE72F7" w:rsidRPr="00B8662F" w:rsidRDefault="00CE72F7">
      <w:pPr>
        <w:rPr>
          <w:color w:val="4472C4" w:themeColor="accent1"/>
        </w:rPr>
      </w:pPr>
      <w:r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2</w:t>
      </w:r>
      <w:r w:rsidR="00D41359"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-</w:t>
      </w: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Adresse</w:t>
      </w:r>
      <w:r w:rsidR="00717615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 :</w:t>
      </w:r>
    </w:p>
    <w:p w14:paraId="5B778179" w14:textId="1F1EACD3" w:rsidR="00CE72F7" w:rsidRPr="00B8662F" w:rsidRDefault="00CE72F7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3</w:t>
      </w:r>
      <w:r w:rsidR="00D41359"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-</w:t>
      </w: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Mail</w:t>
      </w:r>
      <w:r w:rsidR="00717615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 :</w:t>
      </w:r>
    </w:p>
    <w:p w14:paraId="4BF84A48" w14:textId="03D57B0E" w:rsidR="00CE72F7" w:rsidRPr="00B8662F" w:rsidRDefault="00CE72F7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4</w:t>
      </w:r>
      <w:r w:rsidR="00D41359"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-</w:t>
      </w: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Téléphone</w:t>
      </w:r>
      <w:r w:rsidR="00717615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 :</w:t>
      </w:r>
    </w:p>
    <w:p w14:paraId="07ED0A44" w14:textId="5E2C9FEA" w:rsidR="00CE72F7" w:rsidRPr="00B8662F" w:rsidRDefault="00CE72F7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5</w:t>
      </w:r>
      <w:r w:rsidR="00D41359"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-N</w:t>
      </w: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om du gestionnaire</w:t>
      </w:r>
      <w:r w:rsidR="00717615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 :</w:t>
      </w:r>
    </w:p>
    <w:p w14:paraId="61327F24" w14:textId="2EDC393F" w:rsidR="00CE72F7" w:rsidRPr="00B8662F" w:rsidRDefault="00CE72F7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6</w:t>
      </w:r>
      <w:r w:rsidR="00D41359"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-</w:t>
      </w: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Adresse</w:t>
      </w:r>
      <w:r w:rsidR="00717615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 :</w:t>
      </w:r>
    </w:p>
    <w:p w14:paraId="13BEB03F" w14:textId="7852BF17" w:rsidR="00CE72F7" w:rsidRPr="00B8662F" w:rsidRDefault="00CE72F7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7</w:t>
      </w:r>
      <w:r w:rsidR="00D41359"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-</w:t>
      </w: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Mail</w:t>
      </w:r>
      <w:r w:rsidR="00717615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 :</w:t>
      </w:r>
    </w:p>
    <w:p w14:paraId="60DBDEBD" w14:textId="2F25DBA2" w:rsidR="00CE72F7" w:rsidRPr="00B8662F" w:rsidRDefault="00CE72F7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8</w:t>
      </w:r>
      <w:r w:rsidR="00D41359"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-</w:t>
      </w: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Téléphone</w:t>
      </w:r>
      <w:r w:rsidR="00717615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 :</w:t>
      </w:r>
    </w:p>
    <w:p w14:paraId="29012CE3" w14:textId="323ECC0A" w:rsidR="000732DA" w:rsidRPr="00B8662F" w:rsidRDefault="000732DA" w:rsidP="00CE72F7">
      <w:pPr>
        <w:shd w:val="clear" w:color="auto" w:fill="FFFFFF"/>
        <w:spacing w:after="0" w:line="240" w:lineRule="auto"/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</w:p>
    <w:p w14:paraId="5C9DCEFA" w14:textId="2CB910C7" w:rsidR="000732DA" w:rsidRPr="00B8662F" w:rsidRDefault="00D41359" w:rsidP="000732DA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9</w:t>
      </w:r>
      <w:r w:rsidR="000732DA"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-</w:t>
      </w:r>
      <w:r w:rsidR="000732DA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Horaire d'ouverture de la structure</w:t>
      </w:r>
      <w:r w:rsidR="00717615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 :</w:t>
      </w:r>
    </w:p>
    <w:p w14:paraId="2D1A38B8" w14:textId="3D2DF396" w:rsidR="000732DA" w:rsidRPr="00B8662F" w:rsidRDefault="000732DA" w:rsidP="000732DA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</w:p>
    <w:p w14:paraId="61FEB3E6" w14:textId="2DCECD00" w:rsidR="000732DA" w:rsidRPr="00B8662F" w:rsidRDefault="00D41359" w:rsidP="000732DA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10</w:t>
      </w:r>
      <w:r w:rsidR="000732DA"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-</w:t>
      </w:r>
      <w:r w:rsidR="000732DA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Nombre de jours d'ouverture annuel</w:t>
      </w:r>
      <w:r w:rsidR="00717615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 :</w:t>
      </w:r>
    </w:p>
    <w:p w14:paraId="03485C38" w14:textId="1F7AA53D" w:rsidR="000732DA" w:rsidRDefault="000732DA" w:rsidP="000732DA">
      <w:pP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14:paraId="0A0685C5" w14:textId="769FB16C" w:rsidR="000732DA" w:rsidRPr="00B8662F" w:rsidRDefault="000732DA" w:rsidP="000732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472C4" w:themeColor="accent1"/>
          <w:sz w:val="26"/>
          <w:szCs w:val="26"/>
          <w:lang w:eastAsia="fr-FR"/>
        </w:rPr>
      </w:pPr>
      <w:r w:rsidRPr="00B8662F">
        <w:rPr>
          <w:rFonts w:ascii="Segoe UI" w:eastAsia="Times New Roman" w:hAnsi="Segoe UI" w:cs="Segoe UI"/>
          <w:color w:val="4472C4" w:themeColor="accent1"/>
          <w:sz w:val="26"/>
          <w:szCs w:val="26"/>
          <w:lang w:eastAsia="fr-FR"/>
        </w:rPr>
        <w:t>1</w:t>
      </w:r>
      <w:r w:rsidR="00D41359" w:rsidRPr="00B8662F">
        <w:rPr>
          <w:rFonts w:ascii="Segoe UI" w:eastAsia="Times New Roman" w:hAnsi="Segoe UI" w:cs="Segoe UI"/>
          <w:color w:val="4472C4" w:themeColor="accent1"/>
          <w:sz w:val="26"/>
          <w:szCs w:val="26"/>
          <w:lang w:eastAsia="fr-FR"/>
        </w:rPr>
        <w:t>1</w:t>
      </w:r>
      <w:r w:rsidRPr="00B8662F">
        <w:rPr>
          <w:rFonts w:ascii="Segoe UI" w:eastAsia="Times New Roman" w:hAnsi="Segoe UI" w:cs="Segoe UI"/>
          <w:color w:val="4472C4" w:themeColor="accent1"/>
          <w:sz w:val="26"/>
          <w:szCs w:val="26"/>
          <w:lang w:eastAsia="fr-FR"/>
        </w:rPr>
        <w:t>-Pratique des horaires atypiques (avant 7 h, après 19 h en semaine, le samedi, le dimanche ou jours fériés</w:t>
      </w:r>
    </w:p>
    <w:p w14:paraId="37469D9A" w14:textId="1E9BDCB5" w:rsidR="000732DA" w:rsidRPr="00FA0068" w:rsidRDefault="000732DA" w:rsidP="000732DA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1"/>
          <w:szCs w:val="21"/>
          <w:lang w:eastAsia="fr-FR"/>
        </w:rPr>
      </w:pPr>
      <w:r w:rsidRPr="00FA0068">
        <w:rPr>
          <w:rFonts w:ascii="Segoe UI" w:eastAsia="Times New Roman" w:hAnsi="Segoe UI" w:cs="Segoe UI"/>
          <w:sz w:val="21"/>
          <w:szCs w:val="21"/>
        </w:rPr>
        <w:object w:dxaOrig="225" w:dyaOrig="225" w14:anchorId="64B309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20.25pt;height:18pt" o:ole="">
            <v:imagedata r:id="rId10" o:title=""/>
          </v:shape>
          <w:control r:id="rId11" w:name="DefaultOcxName21" w:shapeid="_x0000_i1064"/>
        </w:object>
      </w:r>
      <w:proofErr w:type="gramStart"/>
      <w:r w:rsidRPr="00FA0068">
        <w:rPr>
          <w:rFonts w:ascii="Segoe UI" w:eastAsia="Times New Roman" w:hAnsi="Segoe UI" w:cs="Segoe UI"/>
          <w:sz w:val="21"/>
          <w:szCs w:val="21"/>
          <w:lang w:eastAsia="fr-FR"/>
        </w:rPr>
        <w:t>oui</w:t>
      </w:r>
      <w:proofErr w:type="gramEnd"/>
    </w:p>
    <w:p w14:paraId="2B18EEE9" w14:textId="5D243509" w:rsidR="000732DA" w:rsidRDefault="000732DA" w:rsidP="000732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fr-FR"/>
        </w:rPr>
      </w:pPr>
      <w:r w:rsidRPr="00CE72F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4374383A">
          <v:shape id="_x0000_i1063" type="#_x0000_t75" style="width:20.25pt;height:18pt" o:ole="">
            <v:imagedata r:id="rId10" o:title=""/>
          </v:shape>
          <w:control r:id="rId12" w:name="DefaultOcxName111" w:shapeid="_x0000_i1063"/>
        </w:object>
      </w:r>
      <w:r w:rsidRPr="00CE72F7">
        <w:rPr>
          <w:rFonts w:ascii="Segoe UI" w:eastAsia="Times New Roman" w:hAnsi="Segoe UI" w:cs="Segoe UI"/>
          <w:color w:val="333333"/>
          <w:sz w:val="21"/>
          <w:szCs w:val="21"/>
          <w:lang w:eastAsia="fr-FR"/>
        </w:rPr>
        <w:t>Non</w:t>
      </w:r>
    </w:p>
    <w:p w14:paraId="2091639A" w14:textId="333D9656" w:rsidR="00717615" w:rsidRDefault="00717615" w:rsidP="000732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fr-FR"/>
        </w:rPr>
      </w:pPr>
    </w:p>
    <w:p w14:paraId="6EA8E232" w14:textId="333657F7" w:rsidR="00717615" w:rsidRDefault="00717615" w:rsidP="000732DA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fr-FR"/>
        </w:rPr>
      </w:pPr>
      <w:r>
        <w:rPr>
          <w:rFonts w:ascii="Segoe UI" w:eastAsia="Times New Roman" w:hAnsi="Segoe UI" w:cs="Segoe UI"/>
          <w:color w:val="333333"/>
          <w:sz w:val="21"/>
          <w:szCs w:val="21"/>
          <w:lang w:eastAsia="fr-FR"/>
        </w:rPr>
        <w:t xml:space="preserve">Si oui lesquelles : </w:t>
      </w:r>
    </w:p>
    <w:p w14:paraId="76922041" w14:textId="10E58EC4" w:rsidR="000732DA" w:rsidRDefault="000732DA" w:rsidP="000732DA">
      <w:pP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14:paraId="5EEC65FB" w14:textId="08329954" w:rsidR="000732DA" w:rsidRPr="00B8662F" w:rsidRDefault="000732DA" w:rsidP="000732DA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lastRenderedPageBreak/>
        <w:t>1</w:t>
      </w:r>
      <w:r w:rsidR="00D41359"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2</w:t>
      </w:r>
      <w:r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-</w:t>
      </w: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Type d'accueil proposé dans votre structure :</w:t>
      </w:r>
    </w:p>
    <w:p w14:paraId="2E113E81" w14:textId="502B01D7" w:rsidR="000732DA" w:rsidRDefault="000732DA" w:rsidP="000732DA">
      <w:pP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  <w:t>- accueil régulier</w:t>
      </w:r>
      <w:r w:rsidR="00D41359"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   </w:t>
      </w:r>
      <w:r w:rsidR="00D41359" w:rsidRPr="003C7055">
        <w:rPr>
          <w:rFonts w:ascii="Wingdings" w:hAnsi="Wingdings"/>
          <w:color w:val="000000"/>
        </w:rPr>
        <w:t></w:t>
      </w:r>
    </w:p>
    <w:p w14:paraId="6697990D" w14:textId="1DCD5BF7" w:rsidR="000732DA" w:rsidRDefault="000732DA" w:rsidP="000732DA">
      <w:pP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  <w:t>- accueil occasionnel</w:t>
      </w:r>
      <w:r w:rsidR="00D41359"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  </w:t>
      </w:r>
      <w:r w:rsidR="00D41359" w:rsidRPr="003C7055">
        <w:rPr>
          <w:rFonts w:ascii="Wingdings" w:hAnsi="Wingdings"/>
          <w:color w:val="000000"/>
        </w:rPr>
        <w:t></w:t>
      </w:r>
    </w:p>
    <w:p w14:paraId="60D77EC8" w14:textId="30FF91C8" w:rsidR="000732DA" w:rsidRDefault="000732DA" w:rsidP="000732DA">
      <w:pP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  <w:t>- accueil d’urgence</w:t>
      </w:r>
      <w:r w:rsidR="00D41359"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  </w:t>
      </w:r>
      <w:r w:rsidR="00D41359" w:rsidRPr="003C7055">
        <w:rPr>
          <w:rFonts w:ascii="Wingdings" w:hAnsi="Wingdings"/>
          <w:color w:val="000000"/>
        </w:rPr>
        <w:t></w:t>
      </w:r>
    </w:p>
    <w:p w14:paraId="4627B08C" w14:textId="77777777" w:rsidR="000732DA" w:rsidRDefault="000732DA" w:rsidP="000732DA">
      <w:pP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14:paraId="7BACC84B" w14:textId="522ED5AA" w:rsidR="000732DA" w:rsidRPr="00B8662F" w:rsidRDefault="00D41359" w:rsidP="000732DA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13</w:t>
      </w:r>
      <w:r w:rsidR="000732DA"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-</w:t>
      </w:r>
      <w:r w:rsidR="000732DA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Nombre de places agréées PMI</w:t>
      </w: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 :</w:t>
      </w:r>
    </w:p>
    <w:p w14:paraId="2E8CD27E" w14:textId="77777777" w:rsidR="000732DA" w:rsidRDefault="000732DA" w:rsidP="000732DA">
      <w:pP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14:paraId="6B73FF51" w14:textId="4262332E" w:rsidR="000732DA" w:rsidRPr="00B8662F" w:rsidRDefault="00D41359" w:rsidP="000732DA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14</w:t>
      </w:r>
      <w:r w:rsidR="000732DA"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-</w:t>
      </w:r>
      <w:r w:rsidR="000732DA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Nombre d'enfants accueillis dans la structure et tranches d’âge</w:t>
      </w: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 xml:space="preserve"> : </w:t>
      </w:r>
    </w:p>
    <w:p w14:paraId="7776A184" w14:textId="04A6C17F" w:rsidR="00B8662F" w:rsidRDefault="00B8662F" w:rsidP="000732DA">
      <w:pP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14:paraId="0C59E19B" w14:textId="77777777" w:rsidR="00717615" w:rsidRDefault="00717615" w:rsidP="000732DA">
      <w:pP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14:paraId="6E1A1F7A" w14:textId="39738FE4" w:rsidR="000732DA" w:rsidRPr="00B8662F" w:rsidRDefault="00D41359" w:rsidP="000732DA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15-</w:t>
      </w:r>
      <w:r w:rsidR="000732DA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Nombre de places AVIP (</w:t>
      </w:r>
      <w:r w:rsidR="00717615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 xml:space="preserve">minimum </w:t>
      </w:r>
      <w:r w:rsidR="000732DA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20%)</w:t>
      </w:r>
      <w:r w:rsid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 </w:t>
      </w: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:</w:t>
      </w:r>
    </w:p>
    <w:p w14:paraId="10219A5C" w14:textId="77777777" w:rsidR="000732DA" w:rsidRDefault="000732DA" w:rsidP="00CE72F7">
      <w:pPr>
        <w:shd w:val="clear" w:color="auto" w:fill="FFFFFF"/>
        <w:spacing w:after="0" w:line="240" w:lineRule="auto"/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14:paraId="40EB637F" w14:textId="77777777" w:rsidR="000732DA" w:rsidRDefault="000732DA" w:rsidP="00CE72F7">
      <w:pPr>
        <w:shd w:val="clear" w:color="auto" w:fill="FFFFFF"/>
        <w:spacing w:after="0" w:line="240" w:lineRule="auto"/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14:paraId="2FCDD52F" w14:textId="2B92E142" w:rsidR="00CE72F7" w:rsidRPr="00B8662F" w:rsidRDefault="00D41359" w:rsidP="00CE72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4472C4" w:themeColor="accent1"/>
          <w:sz w:val="26"/>
          <w:szCs w:val="26"/>
          <w:lang w:eastAsia="fr-FR"/>
        </w:rPr>
      </w:pPr>
      <w:r w:rsidRPr="00B8662F">
        <w:rPr>
          <w:rFonts w:ascii="Segoe UI" w:eastAsia="Times New Roman" w:hAnsi="Segoe UI" w:cs="Segoe UI"/>
          <w:color w:val="4472C4" w:themeColor="accent1"/>
          <w:sz w:val="26"/>
          <w:szCs w:val="26"/>
          <w:lang w:eastAsia="fr-FR"/>
        </w:rPr>
        <w:t>16-</w:t>
      </w:r>
      <w:r w:rsidR="00CE72F7" w:rsidRPr="00B8662F">
        <w:rPr>
          <w:rFonts w:ascii="Segoe UI" w:eastAsia="Times New Roman" w:hAnsi="Segoe UI" w:cs="Segoe UI"/>
          <w:color w:val="4472C4" w:themeColor="accent1"/>
          <w:sz w:val="26"/>
          <w:szCs w:val="26"/>
          <w:lang w:eastAsia="fr-FR"/>
        </w:rPr>
        <w:t>L</w:t>
      </w:r>
      <w:r w:rsidR="00B8662F">
        <w:rPr>
          <w:rFonts w:ascii="Segoe UI" w:eastAsia="Times New Roman" w:hAnsi="Segoe UI" w:cs="Segoe UI"/>
          <w:color w:val="4472C4" w:themeColor="accent1"/>
          <w:sz w:val="26"/>
          <w:szCs w:val="26"/>
          <w:lang w:eastAsia="fr-FR"/>
        </w:rPr>
        <w:t>’</w:t>
      </w:r>
      <w:r w:rsidR="00CE72F7" w:rsidRPr="00B8662F">
        <w:rPr>
          <w:rFonts w:ascii="Segoe UI" w:eastAsia="Times New Roman" w:hAnsi="Segoe UI" w:cs="Segoe UI"/>
          <w:color w:val="4472C4" w:themeColor="accent1"/>
          <w:sz w:val="26"/>
          <w:szCs w:val="26"/>
          <w:lang w:eastAsia="fr-FR"/>
        </w:rPr>
        <w:t>EAJE est-il situé en QPV (Quartier Politique de la Ville)</w:t>
      </w:r>
      <w:r w:rsidR="00F720DE" w:rsidRPr="00B8662F">
        <w:rPr>
          <w:rFonts w:ascii="Segoe UI" w:eastAsia="Times New Roman" w:hAnsi="Segoe UI" w:cs="Segoe UI"/>
          <w:color w:val="4472C4" w:themeColor="accent1"/>
          <w:sz w:val="26"/>
          <w:szCs w:val="26"/>
          <w:lang w:eastAsia="fr-FR"/>
        </w:rPr>
        <w:t xml:space="preserve"> ou territoires </w:t>
      </w:r>
      <w:r w:rsidRPr="00B8662F">
        <w:rPr>
          <w:rFonts w:ascii="Segoe UI" w:eastAsia="Times New Roman" w:hAnsi="Segoe UI" w:cs="Segoe UI"/>
          <w:color w:val="4472C4" w:themeColor="accent1"/>
          <w:sz w:val="26"/>
          <w:szCs w:val="26"/>
          <w:lang w:eastAsia="fr-FR"/>
        </w:rPr>
        <w:t xml:space="preserve">de </w:t>
      </w:r>
      <w:r w:rsidR="00F720DE" w:rsidRPr="00B8662F">
        <w:rPr>
          <w:rFonts w:ascii="Segoe UI" w:eastAsia="Times New Roman" w:hAnsi="Segoe UI" w:cs="Segoe UI"/>
          <w:color w:val="4472C4" w:themeColor="accent1"/>
          <w:sz w:val="26"/>
          <w:szCs w:val="26"/>
          <w:lang w:eastAsia="fr-FR"/>
        </w:rPr>
        <w:t>veille/ ZRR (Zone de Revitalisation Rurale)</w:t>
      </w:r>
    </w:p>
    <w:p w14:paraId="06782AF1" w14:textId="63D71975" w:rsidR="00CE72F7" w:rsidRPr="00CE72F7" w:rsidRDefault="00CE72F7" w:rsidP="00CE72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fr-FR"/>
        </w:rPr>
      </w:pPr>
      <w:r w:rsidRPr="00CE72F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0EC9B9A9">
          <v:shape id="_x0000_i1040" type="#_x0000_t75" style="width:20.25pt;height:18pt" o:ole="">
            <v:imagedata r:id="rId10" o:title=""/>
          </v:shape>
          <w:control r:id="rId13" w:name="DefaultOcxName" w:shapeid="_x0000_i1040"/>
        </w:object>
      </w:r>
      <w:proofErr w:type="gramStart"/>
      <w:r w:rsidRPr="00CE72F7">
        <w:rPr>
          <w:rFonts w:ascii="Segoe UI" w:eastAsia="Times New Roman" w:hAnsi="Segoe UI" w:cs="Segoe UI"/>
          <w:color w:val="333333"/>
          <w:sz w:val="21"/>
          <w:szCs w:val="21"/>
          <w:lang w:eastAsia="fr-FR"/>
        </w:rPr>
        <w:t>oui</w:t>
      </w:r>
      <w:proofErr w:type="gramEnd"/>
    </w:p>
    <w:p w14:paraId="4B14223D" w14:textId="63127010" w:rsidR="00CE72F7" w:rsidRDefault="00CE72F7" w:rsidP="00CE72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fr-FR"/>
        </w:rPr>
      </w:pPr>
      <w:r w:rsidRPr="00CE72F7">
        <w:rPr>
          <w:rFonts w:ascii="Segoe UI" w:eastAsia="Times New Roman" w:hAnsi="Segoe UI" w:cs="Segoe UI"/>
          <w:color w:val="333333"/>
          <w:sz w:val="21"/>
          <w:szCs w:val="21"/>
        </w:rPr>
        <w:object w:dxaOrig="225" w:dyaOrig="225" w14:anchorId="6BE448E8">
          <v:shape id="_x0000_i1043" type="#_x0000_t75" style="width:20.25pt;height:18pt" o:ole="">
            <v:imagedata r:id="rId10" o:title=""/>
          </v:shape>
          <w:control r:id="rId14" w:name="DefaultOcxName1" w:shapeid="_x0000_i1043"/>
        </w:object>
      </w:r>
      <w:r w:rsidRPr="00CE72F7">
        <w:rPr>
          <w:rFonts w:ascii="Segoe UI" w:eastAsia="Times New Roman" w:hAnsi="Segoe UI" w:cs="Segoe UI"/>
          <w:color w:val="333333"/>
          <w:sz w:val="21"/>
          <w:szCs w:val="21"/>
          <w:lang w:eastAsia="fr-FR"/>
        </w:rPr>
        <w:t>Non</w:t>
      </w:r>
    </w:p>
    <w:p w14:paraId="367CDDA6" w14:textId="77777777" w:rsidR="00D41359" w:rsidRDefault="00D41359" w:rsidP="00CE72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fr-FR"/>
        </w:rPr>
      </w:pPr>
    </w:p>
    <w:p w14:paraId="4E261FF0" w14:textId="13EA63BE" w:rsidR="00016922" w:rsidRPr="00D41359" w:rsidRDefault="00016922" w:rsidP="00CE72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</w:pPr>
      <w:r w:rsidRPr="00D41359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Si oui lequel</w:t>
      </w:r>
      <w:r w:rsidR="00B8662F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 </w:t>
      </w:r>
      <w:r w:rsidRPr="00D41359">
        <w:rPr>
          <w:rFonts w:ascii="Segoe UI" w:eastAsia="Times New Roman" w:hAnsi="Segoe UI" w:cs="Segoe UI"/>
          <w:color w:val="333333"/>
          <w:sz w:val="24"/>
          <w:szCs w:val="24"/>
          <w:lang w:eastAsia="fr-FR"/>
        </w:rPr>
        <w:t>:</w:t>
      </w:r>
    </w:p>
    <w:p w14:paraId="087AAB57" w14:textId="650BE6A5" w:rsidR="005119B0" w:rsidRDefault="005119B0" w:rsidP="00CE72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333333"/>
          <w:sz w:val="21"/>
          <w:szCs w:val="21"/>
          <w:lang w:eastAsia="fr-FR"/>
        </w:rPr>
      </w:pPr>
    </w:p>
    <w:p w14:paraId="149C3112" w14:textId="77777777" w:rsidR="005119B0" w:rsidRPr="00CE72F7" w:rsidRDefault="005119B0" w:rsidP="00CE72F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ED7D31" w:themeColor="accent2"/>
          <w:sz w:val="21"/>
          <w:szCs w:val="21"/>
          <w:lang w:eastAsia="fr-FR"/>
        </w:rPr>
      </w:pPr>
    </w:p>
    <w:p w14:paraId="18E42ECD" w14:textId="73D30D3D" w:rsidR="00CE72F7" w:rsidRPr="00FA0068" w:rsidRDefault="00865840" w:rsidP="00865840">
      <w:pPr>
        <w:rPr>
          <w:rFonts w:ascii="Segoe UI" w:hAnsi="Segoe UI" w:cs="Segoe UI"/>
          <w:color w:val="4472C4" w:themeColor="accent1"/>
          <w:sz w:val="26"/>
          <w:szCs w:val="26"/>
        </w:rPr>
      </w:pPr>
      <w:r w:rsidRPr="00B8662F">
        <w:rPr>
          <w:rFonts w:ascii="Segoe UI" w:hAnsi="Segoe UI" w:cs="Segoe UI"/>
          <w:color w:val="4472C4" w:themeColor="accent1"/>
          <w:sz w:val="28"/>
          <w:szCs w:val="28"/>
        </w:rPr>
        <w:t>1</w:t>
      </w:r>
      <w:r w:rsidR="00D41359" w:rsidRPr="00B8662F">
        <w:rPr>
          <w:rFonts w:ascii="Segoe UI" w:hAnsi="Segoe UI" w:cs="Segoe UI"/>
          <w:color w:val="4472C4" w:themeColor="accent1"/>
          <w:sz w:val="28"/>
          <w:szCs w:val="28"/>
        </w:rPr>
        <w:t>7</w:t>
      </w:r>
      <w:r w:rsidRPr="00B8662F">
        <w:rPr>
          <w:rFonts w:ascii="Segoe UI" w:hAnsi="Segoe UI" w:cs="Segoe UI"/>
          <w:color w:val="4472C4" w:themeColor="accent1"/>
          <w:sz w:val="28"/>
          <w:szCs w:val="28"/>
        </w:rPr>
        <w:t xml:space="preserve">- </w:t>
      </w:r>
      <w:r w:rsidR="00CE72F7" w:rsidRPr="00FA0068">
        <w:rPr>
          <w:rFonts w:ascii="Segoe UI" w:hAnsi="Segoe UI" w:cs="Segoe UI"/>
          <w:color w:val="4472C4" w:themeColor="accent1"/>
          <w:sz w:val="26"/>
          <w:szCs w:val="26"/>
        </w:rPr>
        <w:t>Quels sont les besoins identifiés sur le territoire</w:t>
      </w:r>
      <w:r w:rsidR="00B8662F" w:rsidRPr="00FA0068">
        <w:rPr>
          <w:rFonts w:ascii="Segoe UI" w:hAnsi="Segoe UI" w:cs="Segoe UI"/>
          <w:color w:val="4472C4" w:themeColor="accent1"/>
          <w:sz w:val="26"/>
          <w:szCs w:val="26"/>
        </w:rPr>
        <w:t> </w:t>
      </w:r>
      <w:r w:rsidR="00CE72F7" w:rsidRPr="00FA0068">
        <w:rPr>
          <w:rFonts w:ascii="Segoe UI" w:hAnsi="Segoe UI" w:cs="Segoe UI"/>
          <w:color w:val="4472C4" w:themeColor="accent1"/>
          <w:sz w:val="26"/>
          <w:szCs w:val="26"/>
        </w:rPr>
        <w:t xml:space="preserve">? </w:t>
      </w:r>
      <w:r w:rsidR="00ED37DC" w:rsidRPr="00FA0068">
        <w:rPr>
          <w:rFonts w:ascii="Segoe UI" w:hAnsi="Segoe UI" w:cs="Segoe UI"/>
          <w:color w:val="4472C4" w:themeColor="accent1"/>
          <w:sz w:val="26"/>
          <w:szCs w:val="26"/>
        </w:rPr>
        <w:t>(</w:t>
      </w:r>
      <w:r w:rsidR="000E3D5D" w:rsidRPr="00FA0068">
        <w:rPr>
          <w:rFonts w:ascii="Segoe UI" w:hAnsi="Segoe UI" w:cs="Segoe UI"/>
          <w:color w:val="4472C4" w:themeColor="accent1"/>
          <w:sz w:val="26"/>
          <w:szCs w:val="26"/>
        </w:rPr>
        <w:t>Typologie</w:t>
      </w:r>
      <w:r w:rsidR="00ED37DC" w:rsidRPr="00FA0068">
        <w:rPr>
          <w:rFonts w:ascii="Segoe UI" w:hAnsi="Segoe UI" w:cs="Segoe UI"/>
          <w:color w:val="4472C4" w:themeColor="accent1"/>
          <w:sz w:val="26"/>
          <w:szCs w:val="26"/>
        </w:rPr>
        <w:t xml:space="preserve"> </w:t>
      </w:r>
      <w:r w:rsidR="005119B0" w:rsidRPr="00FA0068">
        <w:rPr>
          <w:rFonts w:ascii="Segoe UI" w:hAnsi="Segoe UI" w:cs="Segoe UI"/>
          <w:color w:val="4472C4" w:themeColor="accent1"/>
          <w:sz w:val="26"/>
          <w:szCs w:val="26"/>
        </w:rPr>
        <w:t xml:space="preserve">des familles, </w:t>
      </w:r>
      <w:r w:rsidR="00ED37DC" w:rsidRPr="00FA0068">
        <w:rPr>
          <w:rFonts w:ascii="Segoe UI" w:hAnsi="Segoe UI" w:cs="Segoe UI"/>
          <w:color w:val="4472C4" w:themeColor="accent1"/>
          <w:sz w:val="26"/>
          <w:szCs w:val="26"/>
        </w:rPr>
        <w:t>leurs besoins, les constats</w:t>
      </w:r>
      <w:r w:rsidR="005114E9" w:rsidRPr="00FA0068">
        <w:rPr>
          <w:rFonts w:ascii="Segoe UI" w:hAnsi="Segoe UI" w:cs="Segoe UI"/>
          <w:color w:val="4472C4" w:themeColor="accent1"/>
          <w:sz w:val="26"/>
          <w:szCs w:val="26"/>
        </w:rPr>
        <w:t>/</w:t>
      </w:r>
      <w:r w:rsidR="00ED37DC" w:rsidRPr="00FA0068">
        <w:rPr>
          <w:rFonts w:ascii="Segoe UI" w:hAnsi="Segoe UI" w:cs="Segoe UI"/>
          <w:color w:val="4472C4" w:themeColor="accent1"/>
          <w:sz w:val="26"/>
          <w:szCs w:val="26"/>
        </w:rPr>
        <w:t>difficultés</w:t>
      </w:r>
      <w:r w:rsidR="000E3D5D" w:rsidRPr="00FA0068">
        <w:rPr>
          <w:rFonts w:ascii="Segoe UI" w:hAnsi="Segoe UI" w:cs="Segoe UI"/>
          <w:color w:val="4472C4" w:themeColor="accent1"/>
          <w:sz w:val="26"/>
          <w:szCs w:val="26"/>
        </w:rPr>
        <w:t xml:space="preserve"> </w:t>
      </w:r>
      <w:r w:rsidR="005119B0" w:rsidRPr="00FA0068">
        <w:rPr>
          <w:rFonts w:ascii="Segoe UI" w:hAnsi="Segoe UI" w:cs="Segoe UI"/>
          <w:color w:val="4472C4" w:themeColor="accent1"/>
          <w:sz w:val="26"/>
          <w:szCs w:val="26"/>
        </w:rPr>
        <w:t>…)</w:t>
      </w:r>
      <w:r w:rsidR="000E3D5D" w:rsidRPr="00FA0068">
        <w:rPr>
          <w:rFonts w:ascii="Segoe UI" w:hAnsi="Segoe UI" w:cs="Segoe UI"/>
          <w:color w:val="4472C4" w:themeColor="accent1"/>
          <w:sz w:val="26"/>
          <w:szCs w:val="26"/>
        </w:rPr>
        <w:t xml:space="preserve"> et v</w:t>
      </w:r>
      <w:r w:rsidR="00563EFB" w:rsidRPr="00FA0068">
        <w:rPr>
          <w:rFonts w:ascii="Segoe UI" w:hAnsi="Segoe UI" w:cs="Segoe UI"/>
          <w:color w:val="4472C4" w:themeColor="accent1"/>
          <w:sz w:val="26"/>
          <w:szCs w:val="26"/>
        </w:rPr>
        <w:t xml:space="preserve">os motivations à </w:t>
      </w:r>
      <w:r w:rsidR="000E3D5D" w:rsidRPr="00FA0068">
        <w:rPr>
          <w:rFonts w:ascii="Segoe UI" w:hAnsi="Segoe UI" w:cs="Segoe UI"/>
          <w:color w:val="4472C4" w:themeColor="accent1"/>
          <w:sz w:val="26"/>
          <w:szCs w:val="26"/>
        </w:rPr>
        <w:t>répondre à cet appel à volontariat</w:t>
      </w:r>
      <w:r w:rsidR="00B8662F" w:rsidRPr="00FA0068">
        <w:rPr>
          <w:rFonts w:ascii="Segoe UI" w:hAnsi="Segoe UI" w:cs="Segoe UI"/>
          <w:color w:val="4472C4" w:themeColor="accent1"/>
          <w:sz w:val="26"/>
          <w:szCs w:val="26"/>
        </w:rPr>
        <w:t> </w:t>
      </w:r>
      <w:r w:rsidR="000E3D5D" w:rsidRPr="00FA0068">
        <w:rPr>
          <w:rFonts w:ascii="Segoe UI" w:hAnsi="Segoe UI" w:cs="Segoe UI"/>
          <w:color w:val="4472C4" w:themeColor="accent1"/>
          <w:sz w:val="26"/>
          <w:szCs w:val="26"/>
        </w:rPr>
        <w:t>?</w:t>
      </w:r>
    </w:p>
    <w:p w14:paraId="2315FA83" w14:textId="1D1F3C77" w:rsidR="005119B0" w:rsidRDefault="005119B0">
      <w:pPr>
        <w:rPr>
          <w:rFonts w:ascii="Segoe UI" w:hAnsi="Segoe UI" w:cs="Segoe UI"/>
          <w:color w:val="ED7D31" w:themeColor="accent2"/>
          <w:sz w:val="28"/>
          <w:szCs w:val="28"/>
        </w:rPr>
      </w:pPr>
    </w:p>
    <w:p w14:paraId="525F7047" w14:textId="02AFD56D" w:rsidR="00B8662F" w:rsidRDefault="00B8662F">
      <w:pPr>
        <w:rPr>
          <w:rFonts w:ascii="Segoe UI" w:hAnsi="Segoe UI" w:cs="Segoe UI"/>
          <w:color w:val="ED7D31" w:themeColor="accent2"/>
          <w:sz w:val="28"/>
          <w:szCs w:val="28"/>
        </w:rPr>
      </w:pPr>
    </w:p>
    <w:p w14:paraId="2E9B583E" w14:textId="77777777" w:rsidR="00B8662F" w:rsidRDefault="00B8662F">
      <w:pPr>
        <w:rPr>
          <w:rFonts w:ascii="Segoe UI" w:hAnsi="Segoe UI" w:cs="Segoe UI"/>
          <w:color w:val="ED7D31" w:themeColor="accent2"/>
          <w:sz w:val="28"/>
          <w:szCs w:val="28"/>
        </w:rPr>
      </w:pPr>
    </w:p>
    <w:p w14:paraId="61BAD9B5" w14:textId="77777777" w:rsidR="00B8662F" w:rsidRDefault="00B8662F">
      <w:pPr>
        <w:rPr>
          <w:rFonts w:ascii="Segoe UI" w:hAnsi="Segoe UI" w:cs="Segoe UI"/>
          <w:color w:val="ED7D31" w:themeColor="accent2"/>
          <w:sz w:val="28"/>
          <w:szCs w:val="28"/>
        </w:rPr>
      </w:pPr>
    </w:p>
    <w:p w14:paraId="726E7284" w14:textId="122C1815" w:rsidR="00B8662F" w:rsidRDefault="00B8662F">
      <w:pPr>
        <w:rPr>
          <w:rFonts w:ascii="Segoe UI" w:hAnsi="Segoe UI" w:cs="Segoe UI"/>
          <w:color w:val="ED7D31" w:themeColor="accent2"/>
          <w:sz w:val="28"/>
          <w:szCs w:val="28"/>
        </w:rPr>
      </w:pPr>
    </w:p>
    <w:p w14:paraId="40A4A749" w14:textId="77777777" w:rsidR="00B8662F" w:rsidRPr="005119B0" w:rsidRDefault="00B8662F">
      <w:pPr>
        <w:rPr>
          <w:rFonts w:ascii="Segoe UI" w:hAnsi="Segoe UI" w:cs="Segoe UI"/>
          <w:color w:val="ED7D31" w:themeColor="accent2"/>
          <w:sz w:val="28"/>
          <w:szCs w:val="28"/>
        </w:rPr>
      </w:pPr>
    </w:p>
    <w:p w14:paraId="0D173F70" w14:textId="41B365BE" w:rsidR="005119B0" w:rsidRPr="00B8662F" w:rsidRDefault="00865840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lastRenderedPageBreak/>
        <w:t>1</w:t>
      </w:r>
      <w:r w:rsidR="00B8662F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8</w:t>
      </w: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 xml:space="preserve">- </w:t>
      </w:r>
      <w:r w:rsidR="005119B0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Comment ce projet</w:t>
      </w:r>
      <w:r w:rsidR="00ED37DC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 xml:space="preserve"> AVIP</w:t>
      </w:r>
      <w:r w:rsidR="005119B0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 xml:space="preserve"> a-t-il été travaillé sur le territoire avec les différents acteurs (CAF, pôle emploi/ acteur</w:t>
      </w:r>
      <w:r w:rsidR="00435347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s</w:t>
      </w:r>
      <w:r w:rsidR="005119B0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 xml:space="preserve"> de l’insertion,</w:t>
      </w:r>
      <w:r w:rsidR="00435347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 xml:space="preserve"> gestionnaire, </w:t>
      </w:r>
      <w:r w:rsidR="005119B0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collectivité, Département (PMI), MSA …</w:t>
      </w:r>
    </w:p>
    <w:p w14:paraId="236D9823" w14:textId="77777777" w:rsidR="00717615" w:rsidRDefault="00717615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565DBC8D" w14:textId="2201357C" w:rsidR="00CE72F7" w:rsidRPr="00B8662F" w:rsidRDefault="00ED37DC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  <w:r w:rsidRPr="00B8662F"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  <w:t>Qui sont-ils ?</w:t>
      </w:r>
    </w:p>
    <w:p w14:paraId="137C3A9C" w14:textId="583EE525" w:rsidR="00ED37DC" w:rsidRDefault="00ED37DC">
      <w:pPr>
        <w:rPr>
          <w:rStyle w:val="text-format-content"/>
          <w:rFonts w:ascii="Segoe UI" w:hAnsi="Segoe UI" w:cs="Segoe UI"/>
          <w:color w:val="ED7D31" w:themeColor="accent2"/>
          <w:sz w:val="26"/>
          <w:szCs w:val="26"/>
          <w:shd w:val="clear" w:color="auto" w:fill="FFFFFF"/>
        </w:rPr>
      </w:pPr>
    </w:p>
    <w:p w14:paraId="7FE9A7F6" w14:textId="41DD7B4F" w:rsidR="00B8662F" w:rsidRDefault="00B8662F">
      <w:pPr>
        <w:rPr>
          <w:rStyle w:val="text-format-content"/>
          <w:rFonts w:ascii="Segoe UI" w:hAnsi="Segoe UI" w:cs="Segoe UI"/>
          <w:color w:val="ED7D31" w:themeColor="accent2"/>
          <w:sz w:val="26"/>
          <w:szCs w:val="26"/>
          <w:shd w:val="clear" w:color="auto" w:fill="FFFFFF"/>
        </w:rPr>
      </w:pPr>
    </w:p>
    <w:p w14:paraId="68D051C0" w14:textId="1ADD1A9A" w:rsidR="00B8662F" w:rsidRDefault="00B8662F">
      <w:pPr>
        <w:rPr>
          <w:rStyle w:val="text-format-content"/>
          <w:rFonts w:ascii="Segoe UI" w:hAnsi="Segoe UI" w:cs="Segoe UI"/>
          <w:color w:val="ED7D31" w:themeColor="accent2"/>
          <w:sz w:val="26"/>
          <w:szCs w:val="26"/>
          <w:shd w:val="clear" w:color="auto" w:fill="FFFFFF"/>
        </w:rPr>
      </w:pPr>
    </w:p>
    <w:p w14:paraId="2F525658" w14:textId="77777777" w:rsidR="00B8662F" w:rsidRDefault="00B8662F">
      <w:pPr>
        <w:rPr>
          <w:rStyle w:val="text-format-content"/>
          <w:rFonts w:ascii="Segoe UI" w:hAnsi="Segoe UI" w:cs="Segoe UI"/>
          <w:color w:val="ED7D31" w:themeColor="accent2"/>
          <w:sz w:val="26"/>
          <w:szCs w:val="26"/>
          <w:shd w:val="clear" w:color="auto" w:fill="FFFFFF"/>
        </w:rPr>
      </w:pPr>
    </w:p>
    <w:p w14:paraId="1C4A886D" w14:textId="7BD99D33" w:rsidR="00ED37DC" w:rsidRPr="00B8662F" w:rsidRDefault="00865840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1</w:t>
      </w:r>
      <w:r w:rsidR="00B8662F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9</w:t>
      </w: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 xml:space="preserve">- </w:t>
      </w:r>
      <w:r w:rsidR="00ED37DC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Comment ce projet AVIP va-t-il être mis en œuvre au sein de la crèche ?</w:t>
      </w:r>
    </w:p>
    <w:p w14:paraId="3F4FD8EE" w14:textId="0BB47C0C" w:rsidR="00ED37DC" w:rsidRPr="00B8662F" w:rsidRDefault="00ED37DC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  <w:r w:rsidRPr="00B8662F"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  <w:tab/>
        <w:t>- Les modalités d’accueil des familles</w:t>
      </w:r>
      <w:r w:rsidR="00717615"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  <w:t> :</w:t>
      </w:r>
    </w:p>
    <w:p w14:paraId="6B880877" w14:textId="77777777" w:rsidR="00B8662F" w:rsidRDefault="00ED37DC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  <w:r w:rsidRPr="00B8662F"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  <w:tab/>
      </w:r>
    </w:p>
    <w:p w14:paraId="59946073" w14:textId="1F21B3CC" w:rsid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6AFB5653" w14:textId="472B975A" w:rsidR="00717615" w:rsidRDefault="00717615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6E5A326E" w14:textId="77777777" w:rsidR="00717615" w:rsidRDefault="00717615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74863EFB" w14:textId="67B8299F" w:rsidR="00ED37DC" w:rsidRDefault="00ED37DC" w:rsidP="00B8662F">
      <w:pPr>
        <w:ind w:firstLine="708"/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  <w:r w:rsidRPr="00B8662F"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  <w:t>- les actions d’accompagnement</w:t>
      </w:r>
      <w:r w:rsidR="00717615"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  <w:t> :</w:t>
      </w:r>
    </w:p>
    <w:p w14:paraId="51A293FD" w14:textId="65142E0B" w:rsid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523753BB" w14:textId="2F9410D0" w:rsid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5E55DA45" w14:textId="1EA379B0" w:rsid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008008A4" w14:textId="77777777" w:rsidR="00B8662F" w:rsidRP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5EBB8D47" w14:textId="58B4C99E" w:rsidR="00717615" w:rsidRDefault="00ED37DC" w:rsidP="00717615">
      <w:pPr>
        <w:ind w:left="708"/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  <w:r w:rsidRPr="00B8662F"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  <w:t>- la prise en compte des besoins spécifiques des familles et l’évolution de leur situation dans leur parcour</w:t>
      </w:r>
      <w:r w:rsidR="000E3D5D" w:rsidRPr="00B8662F"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  <w:t>s d’insertion</w:t>
      </w:r>
      <w:r w:rsidR="00717615"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  <w:t> :</w:t>
      </w:r>
    </w:p>
    <w:p w14:paraId="3D65A921" w14:textId="00162A17" w:rsid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6D595253" w14:textId="16B82D2C" w:rsid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32A9AB34" w14:textId="77777777" w:rsidR="00B8662F" w:rsidRP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711AE5F1" w14:textId="77777777" w:rsidR="00563EFB" w:rsidRPr="00B8662F" w:rsidRDefault="00563EFB" w:rsidP="00563EFB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2FF43EA5" w14:textId="277AA748" w:rsidR="00563EFB" w:rsidRDefault="00B8662F" w:rsidP="00563EFB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lastRenderedPageBreak/>
        <w:t>20</w:t>
      </w:r>
      <w:r w:rsidR="00563EFB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- Avez-vous déjà une expérience de partenariat avec les acteurs de l’insertion professionnelle au sein de votre structure ?</w:t>
      </w:r>
    </w:p>
    <w:p w14:paraId="277037D8" w14:textId="77777777" w:rsidR="001A3E3B" w:rsidRPr="00B8662F" w:rsidRDefault="001A3E3B" w:rsidP="00563EFB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</w:p>
    <w:p w14:paraId="1AF32711" w14:textId="00D4E804" w:rsidR="00ED37DC" w:rsidRDefault="001A3E3B" w:rsidP="001A3E3B">
      <w:pPr>
        <w:ind w:firstLine="708"/>
        <w:rPr>
          <w:rFonts w:ascii="Cambria" w:hAnsi="Cambria"/>
          <w:sz w:val="26"/>
          <w:szCs w:val="26"/>
        </w:rPr>
      </w:pPr>
      <w:r w:rsidRPr="001A3E3B">
        <w:rPr>
          <w:rFonts w:ascii="Wingdings" w:hAnsi="Wingdings"/>
          <w:color w:val="000000"/>
          <w:sz w:val="26"/>
          <w:szCs w:val="26"/>
        </w:rPr>
        <w:t xml:space="preserve"> </w:t>
      </w:r>
      <w:r w:rsidRPr="001A3E3B">
        <w:rPr>
          <w:rFonts w:ascii="Cambria" w:hAnsi="Cambria"/>
          <w:sz w:val="26"/>
          <w:szCs w:val="26"/>
        </w:rPr>
        <w:t xml:space="preserve">oui      </w:t>
      </w:r>
      <w:r w:rsidRPr="001A3E3B">
        <w:rPr>
          <w:rFonts w:ascii="Wingdings" w:hAnsi="Wingdings"/>
          <w:color w:val="000000"/>
          <w:sz w:val="26"/>
          <w:szCs w:val="26"/>
        </w:rPr>
        <w:t></w:t>
      </w:r>
      <w:r w:rsidRPr="001A3E3B">
        <w:rPr>
          <w:rFonts w:ascii="Wingdings" w:hAnsi="Wingdings"/>
          <w:sz w:val="26"/>
          <w:szCs w:val="26"/>
        </w:rPr>
        <w:t></w:t>
      </w:r>
      <w:r w:rsidRPr="001A3E3B">
        <w:rPr>
          <w:rFonts w:ascii="Cambria" w:hAnsi="Cambria"/>
          <w:sz w:val="26"/>
          <w:szCs w:val="26"/>
        </w:rPr>
        <w:t xml:space="preserve"> non</w:t>
      </w:r>
    </w:p>
    <w:p w14:paraId="02D58067" w14:textId="77777777" w:rsidR="001A3E3B" w:rsidRPr="001A3E3B" w:rsidRDefault="001A3E3B" w:rsidP="001A3E3B">
      <w:pPr>
        <w:ind w:firstLine="708"/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</w:p>
    <w:p w14:paraId="223D05AF" w14:textId="2B554215" w:rsidR="00B8662F" w:rsidRDefault="001A3E3B" w:rsidP="001A3E3B">
      <w:pPr>
        <w:ind w:firstLine="708"/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  <w: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  <w:t xml:space="preserve">- Si oui laquelle ? </w:t>
      </w:r>
    </w:p>
    <w:p w14:paraId="6C4AC43E" w14:textId="0B5763D4" w:rsid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329D85AC" w14:textId="53ABA392" w:rsid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7AAEE732" w14:textId="22E861E0" w:rsidR="001A3E3B" w:rsidRDefault="001A3E3B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47FF99D4" w14:textId="77777777" w:rsidR="001A3E3B" w:rsidRPr="00B8662F" w:rsidRDefault="001A3E3B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7A53A81A" w14:textId="7B98CDF7" w:rsidR="00ED37DC" w:rsidRPr="00B8662F" w:rsidRDefault="00B8662F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21</w:t>
      </w:r>
      <w:r w:rsidR="00865840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 xml:space="preserve">- </w:t>
      </w:r>
      <w:r w:rsidR="00ED37DC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Pour la mise en œuvre du projet AVIP, quelles sont vos modalités de partenariat</w:t>
      </w:r>
      <w:r w:rsidR="00563EFB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 xml:space="preserve"> prévus</w:t>
      </w:r>
      <w:r w:rsidR="00ED37DC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 xml:space="preserve"> avec les acteurs du territoire ?</w:t>
      </w:r>
      <w:r w:rsidR="005114E9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 xml:space="preserve"> Par rapport à : </w:t>
      </w:r>
    </w:p>
    <w:p w14:paraId="2C3F6E09" w14:textId="601DE02A" w:rsidR="00ED37DC" w:rsidRDefault="00ED37DC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  <w:r w:rsidRPr="00B8662F"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  <w:tab/>
        <w:t>- l’orientation des familles</w:t>
      </w:r>
    </w:p>
    <w:p w14:paraId="752D8C70" w14:textId="6F719514" w:rsid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73710BC9" w14:textId="33BD307C" w:rsid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7BF9D00C" w14:textId="77777777" w:rsidR="001A3E3B" w:rsidRDefault="001A3E3B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2C405937" w14:textId="77777777" w:rsidR="00B8662F" w:rsidRP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547B844F" w14:textId="18950B5C" w:rsidR="00ED37DC" w:rsidRDefault="00ED37DC" w:rsidP="00B8662F">
      <w:pPr>
        <w:ind w:left="705"/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  <w:r w:rsidRPr="00B8662F"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  <w:t>- le suivi du parcours de la famille dans le dispositif AVIP (temps de concertation</w:t>
      </w:r>
      <w:r w:rsidR="00865840" w:rsidRPr="00B8662F"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  <w:t xml:space="preserve"> crèche/acteurs de l’insertion professionnelle</w:t>
      </w:r>
      <w:r w:rsidRPr="00B8662F"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  <w:t>)</w:t>
      </w:r>
    </w:p>
    <w:p w14:paraId="3AEAA0EB" w14:textId="562C297E" w:rsid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7740A39B" w14:textId="05D1738A" w:rsid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4F4A1CEB" w14:textId="69444E84" w:rsid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7C851469" w14:textId="186D0705" w:rsid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29B2FC7F" w14:textId="77777777" w:rsidR="00B8662F" w:rsidRP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113820E1" w14:textId="528D5805" w:rsidR="00ED37DC" w:rsidRDefault="00ED37DC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  <w:r w:rsidRPr="00B8662F"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  <w:tab/>
        <w:t xml:space="preserve">- </w:t>
      </w:r>
      <w:r w:rsidR="00661961" w:rsidRPr="00B8662F"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  <w:t xml:space="preserve">le bilan </w:t>
      </w:r>
      <w:r w:rsidR="00563EFB" w:rsidRPr="00B8662F"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  <w:t>du dispositif AVIP</w:t>
      </w:r>
    </w:p>
    <w:p w14:paraId="1376A763" w14:textId="4A004633" w:rsid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0791E613" w14:textId="03342EB0" w:rsid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03EFC9DE" w14:textId="77777777" w:rsidR="00B8662F" w:rsidRPr="00B8662F" w:rsidRDefault="00B8662F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79C8AA46" w14:textId="223935D2" w:rsidR="000F77ED" w:rsidRPr="00B8662F" w:rsidRDefault="000F77ED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2A9D3A9E" w14:textId="211FF869" w:rsidR="000F77ED" w:rsidRPr="00B8662F" w:rsidRDefault="000F77ED" w:rsidP="000F77ED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2</w:t>
      </w:r>
      <w:r w:rsidR="00B8662F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2</w:t>
      </w: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- Est-il prévu des temps de concertation et analyse des pratiques en équipe autour du dispositif AVIP ?</w:t>
      </w:r>
    </w:p>
    <w:p w14:paraId="62898570" w14:textId="50D0F835" w:rsidR="00B8662F" w:rsidRDefault="00B8662F" w:rsidP="000F77ED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7BCEFB97" w14:textId="4E96D71A" w:rsidR="00B8662F" w:rsidRDefault="00B8662F" w:rsidP="000F77ED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0BC6D50B" w14:textId="65E7BD3E" w:rsidR="00B8662F" w:rsidRDefault="00B8662F" w:rsidP="000F77ED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0653E0D9" w14:textId="77777777" w:rsidR="00B8662F" w:rsidRPr="00B8662F" w:rsidRDefault="00B8662F" w:rsidP="000F77ED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582BF4F2" w14:textId="6E3E0E02" w:rsidR="00622668" w:rsidRPr="00B8662F" w:rsidRDefault="00B8662F" w:rsidP="00622668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23-Quel est le n</w:t>
      </w:r>
      <w:r w:rsidR="00622668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ombre d’heures envisagées pour la coordination et mise en œuvre du dispositif</w:t>
      </w:r>
      <w:r w:rsidR="000E3D5D"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 xml:space="preserve"> AVIP ?</w:t>
      </w:r>
    </w:p>
    <w:p w14:paraId="3524FF77" w14:textId="67695B22" w:rsidR="00B8662F" w:rsidRDefault="00B8662F" w:rsidP="00622668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4FDA1E90" w14:textId="7DD353C6" w:rsidR="00B8662F" w:rsidRDefault="00B8662F" w:rsidP="00622668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2F41CE7D" w14:textId="77777777" w:rsidR="00B8662F" w:rsidRPr="00B8662F" w:rsidRDefault="00B8662F" w:rsidP="00622668">
      <w:pPr>
        <w:rPr>
          <w:rStyle w:val="text-format-content"/>
          <w:rFonts w:ascii="Segoe UI" w:hAnsi="Segoe UI" w:cs="Segoe UI"/>
          <w:sz w:val="26"/>
          <w:szCs w:val="26"/>
          <w:shd w:val="clear" w:color="auto" w:fill="FFFFFF"/>
        </w:rPr>
      </w:pPr>
    </w:p>
    <w:p w14:paraId="6EE052BE" w14:textId="16793DC1" w:rsidR="00B8662F" w:rsidRPr="00B8662F" w:rsidRDefault="00B8662F" w:rsidP="00B8662F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24- Quel est le nombre d’heures affecté</w:t>
      </w:r>
      <w:r w:rsidR="001A3E3B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es</w:t>
      </w: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 xml:space="preserve"> à l’accueil d’enfants dans le cadre du dispositif </w:t>
      </w:r>
      <w:proofErr w:type="spellStart"/>
      <w:proofErr w:type="gramStart"/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Avip</w:t>
      </w:r>
      <w:proofErr w:type="spellEnd"/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?</w:t>
      </w:r>
      <w:proofErr w:type="gramEnd"/>
    </w:p>
    <w:p w14:paraId="04B6A739" w14:textId="6E39E895" w:rsidR="00B8662F" w:rsidRDefault="00B8662F" w:rsidP="00B8662F">
      <w:pP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14:paraId="3E9C82C8" w14:textId="77777777" w:rsidR="00B8662F" w:rsidRDefault="00B8662F" w:rsidP="00B8662F">
      <w:pP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14:paraId="42013A5D" w14:textId="77777777" w:rsidR="00CE72F7" w:rsidRDefault="00CE72F7">
      <w:pP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14:paraId="37193019" w14:textId="5C56F4B0" w:rsidR="00CE72F7" w:rsidRDefault="00CE72F7">
      <w:pP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</w:pPr>
      <w:bookmarkStart w:id="0" w:name="_Hlk113009282"/>
    </w:p>
    <w:bookmarkEnd w:id="0"/>
    <w:p w14:paraId="26A74D86" w14:textId="7B55E006" w:rsidR="00CE72F7" w:rsidRDefault="00CE72F7">
      <w:pP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14:paraId="58715620" w14:textId="08ABAE99" w:rsidR="00CE72F7" w:rsidRPr="00B8662F" w:rsidRDefault="00CE72F7">
      <w:pPr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</w:pPr>
      <w:r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2</w:t>
      </w:r>
      <w:r w:rsidR="008559FD"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5</w:t>
      </w:r>
      <w:r w:rsidR="00865840" w:rsidRPr="00B8662F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-</w:t>
      </w:r>
      <w:r w:rsidRPr="00B8662F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Commentaire libre</w:t>
      </w:r>
    </w:p>
    <w:p w14:paraId="7547C9BC" w14:textId="155206CE" w:rsidR="00865840" w:rsidRDefault="00865840">
      <w:pP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14:paraId="06DBBFA4" w14:textId="3753AFE6" w:rsidR="00B8662F" w:rsidRDefault="00B8662F">
      <w:pP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14:paraId="1A74EDB1" w14:textId="12CF64EA" w:rsidR="00B8662F" w:rsidRDefault="00B8662F">
      <w:pP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14:paraId="437F40DF" w14:textId="77777777" w:rsidR="00F45883" w:rsidRDefault="00F45883">
      <w:pPr>
        <w:rPr>
          <w:rStyle w:val="ordinal-number"/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14:paraId="07B0EE3A" w14:textId="77777777" w:rsidR="00F45883" w:rsidRDefault="00F45883">
      <w:pPr>
        <w:rPr>
          <w:rStyle w:val="ordinal-number"/>
          <w:rFonts w:ascii="Segoe UI" w:hAnsi="Segoe UI" w:cs="Segoe UI"/>
          <w:color w:val="333333"/>
          <w:sz w:val="26"/>
          <w:szCs w:val="26"/>
          <w:shd w:val="clear" w:color="auto" w:fill="FFFFFF"/>
        </w:rPr>
      </w:pPr>
    </w:p>
    <w:p w14:paraId="5577A9CD" w14:textId="03E873D9" w:rsidR="00CE72F7" w:rsidRPr="00717615" w:rsidRDefault="00CE72F7">
      <w:pPr>
        <w:rPr>
          <w:rFonts w:ascii="Segoe UI" w:hAnsi="Segoe UI" w:cs="Segoe UI"/>
          <w:color w:val="333333"/>
          <w:sz w:val="26"/>
          <w:szCs w:val="26"/>
          <w:shd w:val="clear" w:color="auto" w:fill="FFFFFF"/>
        </w:rPr>
      </w:pPr>
      <w:r w:rsidRPr="00F45883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2</w:t>
      </w:r>
      <w:r w:rsidR="008559FD" w:rsidRPr="00F45883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6</w:t>
      </w:r>
      <w:r w:rsidR="00865840" w:rsidRPr="00F45883">
        <w:rPr>
          <w:rStyle w:val="ordinal-number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 xml:space="preserve">- </w:t>
      </w:r>
      <w:r w:rsidRPr="00F45883">
        <w:rPr>
          <w:rStyle w:val="text-format-content"/>
          <w:rFonts w:ascii="Segoe UI" w:hAnsi="Segoe UI" w:cs="Segoe UI"/>
          <w:color w:val="4472C4" w:themeColor="accent1"/>
          <w:sz w:val="26"/>
          <w:szCs w:val="26"/>
          <w:shd w:val="clear" w:color="auto" w:fill="FFFFFF"/>
        </w:rPr>
        <w:t>Je soussignée,</w:t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br/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br/>
      </w:r>
      <w: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  <w:t>Responsable légal de l’organisme</w:t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br/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br/>
      </w:r>
      <w: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  <w:lastRenderedPageBreak/>
        <w:t> </w:t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br/>
      </w:r>
      <w: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  <w:t>            Atteste sur l’honneur que l’organisme est en règle au regard des obligations fiscales et sociales</w:t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br/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br/>
      </w:r>
      <w: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  <w:t>            Certifie exactes et sincères les informations de la présente demande.</w:t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br/>
      </w:r>
      <w: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  <w:t> </w:t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br/>
      </w:r>
      <w: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  <w:t>            Demand</w:t>
      </w:r>
      <w:r w:rsidR="008559FD"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  <w:t>e</w:t>
      </w:r>
      <w: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  <w:t xml:space="preserve"> </w:t>
      </w:r>
      <w:r w:rsidR="008559FD"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  <w:t>u</w:t>
      </w:r>
      <w:r>
        <w:rPr>
          <w:rStyle w:val="text-format-content"/>
          <w:rFonts w:ascii="Segoe UI" w:hAnsi="Segoe UI" w:cs="Segoe UI"/>
          <w:color w:val="333333"/>
          <w:sz w:val="26"/>
          <w:szCs w:val="26"/>
          <w:shd w:val="clear" w:color="auto" w:fill="FFFFFF"/>
        </w:rPr>
        <w:t>ne labellisation « crèche à vocation d’insertion professionnelle » pour l’établissement.</w:t>
      </w:r>
      <w:r>
        <w:rPr>
          <w:rFonts w:ascii="Segoe UI" w:hAnsi="Segoe UI" w:cs="Segoe UI"/>
          <w:color w:val="333333"/>
          <w:sz w:val="26"/>
          <w:szCs w:val="26"/>
          <w:shd w:val="clear" w:color="auto" w:fill="FFFFFF"/>
        </w:rPr>
        <w:br/>
      </w:r>
    </w:p>
    <w:sectPr w:rsidR="00CE72F7" w:rsidRPr="00717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9E3CF8"/>
    <w:multiLevelType w:val="hybridMultilevel"/>
    <w:tmpl w:val="5B4ABB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27507"/>
    <w:multiLevelType w:val="hybridMultilevel"/>
    <w:tmpl w:val="9B1AC01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1D180F"/>
    <w:multiLevelType w:val="hybridMultilevel"/>
    <w:tmpl w:val="720EF6C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276"/>
    <w:rsid w:val="00016922"/>
    <w:rsid w:val="000565DF"/>
    <w:rsid w:val="000732DA"/>
    <w:rsid w:val="000E3D5D"/>
    <w:rsid w:val="000F77ED"/>
    <w:rsid w:val="001A3E3B"/>
    <w:rsid w:val="00435347"/>
    <w:rsid w:val="005114E9"/>
    <w:rsid w:val="005119B0"/>
    <w:rsid w:val="00563EFB"/>
    <w:rsid w:val="00622668"/>
    <w:rsid w:val="006548DD"/>
    <w:rsid w:val="00661961"/>
    <w:rsid w:val="006C7036"/>
    <w:rsid w:val="00717615"/>
    <w:rsid w:val="007F5816"/>
    <w:rsid w:val="008559FD"/>
    <w:rsid w:val="00865840"/>
    <w:rsid w:val="00B8662F"/>
    <w:rsid w:val="00CB3B76"/>
    <w:rsid w:val="00CD4276"/>
    <w:rsid w:val="00CE72F7"/>
    <w:rsid w:val="00D41359"/>
    <w:rsid w:val="00ED37DC"/>
    <w:rsid w:val="00F45883"/>
    <w:rsid w:val="00F720DE"/>
    <w:rsid w:val="00FA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BAC7C62"/>
  <w15:chartTrackingRefBased/>
  <w15:docId w15:val="{E6745829-D54D-453E-AC3B-621B8C63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ordinal-number">
    <w:name w:val="ordinal-number"/>
    <w:basedOn w:val="Policepardfaut"/>
    <w:rsid w:val="00CE72F7"/>
  </w:style>
  <w:style w:type="character" w:customStyle="1" w:styleId="text-format-content">
    <w:name w:val="text-format-content"/>
    <w:basedOn w:val="Policepardfaut"/>
    <w:rsid w:val="00CE72F7"/>
  </w:style>
  <w:style w:type="paragraph" w:styleId="Paragraphedeliste">
    <w:name w:val="List Paragraph"/>
    <w:basedOn w:val="Normal"/>
    <w:uiPriority w:val="34"/>
    <w:qFormat/>
    <w:rsid w:val="0086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827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673303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2289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4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664107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05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246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7155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744258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2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70190">
                  <w:marLeft w:val="0"/>
                  <w:marRight w:val="45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ontrol" Target="activeX/activeX3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control" Target="activeX/activeX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927BE-43B3-4250-A245-6CAFCFAD4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Virginie GROUSSARD 331</dc:creator>
  <cp:keywords/>
  <dc:description/>
  <cp:lastModifiedBy>Virginie GROUSSARD 331</cp:lastModifiedBy>
  <cp:revision>17</cp:revision>
  <dcterms:created xsi:type="dcterms:W3CDTF">2022-05-18T08:52:00Z</dcterms:created>
  <dcterms:modified xsi:type="dcterms:W3CDTF">2022-09-23T13:48:00Z</dcterms:modified>
</cp:coreProperties>
</file>